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F0B1A">
        <w:rPr>
          <w:rFonts w:ascii="Times New Roman" w:hAnsi="Times New Roman" w:cs="Times New Roman"/>
          <w:sz w:val="24"/>
          <w:szCs w:val="24"/>
        </w:rPr>
        <w:t>29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7F0B1A">
        <w:rPr>
          <w:rFonts w:ascii="Times New Roman" w:hAnsi="Times New Roman" w:cs="Times New Roman"/>
          <w:sz w:val="24"/>
          <w:szCs w:val="24"/>
        </w:rPr>
        <w:t>4</w:t>
      </w:r>
      <w:r w:rsidR="003E210E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7F0B1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E210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F0B1A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3E210E">
        <w:rPr>
          <w:rFonts w:ascii="Times New Roman" w:hAnsi="Times New Roman" w:cs="Times New Roman"/>
          <w:sz w:val="24"/>
          <w:szCs w:val="24"/>
        </w:rPr>
        <w:t xml:space="preserve"> № 287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3E210E">
        <w:rPr>
          <w:rFonts w:ascii="Times New Roman" w:hAnsi="Times New Roman" w:cs="Times New Roman"/>
          <w:sz w:val="24"/>
          <w:szCs w:val="24"/>
        </w:rPr>
        <w:t xml:space="preserve">48,40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B508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7F0B1A">
        <w:rPr>
          <w:rFonts w:ascii="Times New Roman" w:hAnsi="Times New Roman" w:cs="Times New Roman"/>
          <w:sz w:val="24"/>
          <w:szCs w:val="24"/>
        </w:rPr>
        <w:t>Затонская</w:t>
      </w:r>
      <w:proofErr w:type="spellEnd"/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7F0B1A">
        <w:rPr>
          <w:rFonts w:ascii="Times New Roman" w:hAnsi="Times New Roman" w:cs="Times New Roman"/>
          <w:sz w:val="24"/>
          <w:szCs w:val="24"/>
        </w:rPr>
        <w:t>5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F0B1A">
        <w:rPr>
          <w:rFonts w:ascii="Times New Roman" w:hAnsi="Times New Roman" w:cs="Times New Roman"/>
          <w:sz w:val="24"/>
          <w:szCs w:val="24"/>
        </w:rPr>
        <w:t>70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E037D">
        <w:rPr>
          <w:rFonts w:ascii="Times New Roman" w:hAnsi="Times New Roman" w:cs="Times New Roman"/>
          <w:sz w:val="24"/>
          <w:szCs w:val="24"/>
        </w:rPr>
        <w:t>2</w:t>
      </w:r>
      <w:r w:rsidR="007F0B1A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</w:t>
      </w:r>
      <w:r w:rsidR="007F0B1A">
        <w:rPr>
          <w:rFonts w:ascii="Times New Roman" w:hAnsi="Times New Roman" w:cs="Times New Roman"/>
          <w:sz w:val="24"/>
          <w:szCs w:val="24"/>
        </w:rPr>
        <w:t>9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3E210E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</w:t>
      </w:r>
      <w:r w:rsidR="007F0B1A">
        <w:rPr>
          <w:bCs/>
        </w:rPr>
        <w:t>9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</w:t>
      </w:r>
      <w:r w:rsidR="007F0B1A">
        <w:rPr>
          <w:bCs/>
        </w:rPr>
        <w:t>4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</w:t>
      </w:r>
      <w:r w:rsidR="007F0B1A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7F0B1A">
        <w:rPr>
          <w:bCs/>
        </w:rPr>
        <w:t>30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3E210E">
        <w:rPr>
          <w:bCs/>
        </w:rPr>
        <w:t>11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7F0B1A">
        <w:t>29</w:t>
      </w:r>
      <w:r w:rsidR="001F0397">
        <w:t>111</w:t>
      </w:r>
      <w:r w:rsidR="001F0397" w:rsidRPr="007C2B28">
        <w:t>9000</w:t>
      </w:r>
      <w:r w:rsidR="007F0B1A">
        <w:t>4</w:t>
      </w:r>
      <w:r w:rsidR="003E210E">
        <w:t>8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</w:t>
      </w:r>
      <w:bookmarkStart w:id="0" w:name="_GoBack"/>
      <w:bookmarkEnd w:id="0"/>
      <w:r w:rsidR="006A405E">
        <w:rPr>
          <w:bCs/>
        </w:rPr>
        <w:t>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3E210E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F0B1A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B508B"/>
    <w:rsid w:val="00DC16B8"/>
    <w:rsid w:val="00DD5FBC"/>
    <w:rsid w:val="00DE037D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9A432C-1257-410D-B13F-5955A24F69FA}"/>
</file>

<file path=customXml/itemProps2.xml><?xml version="1.0" encoding="utf-8"?>
<ds:datastoreItem xmlns:ds="http://schemas.openxmlformats.org/officeDocument/2006/customXml" ds:itemID="{E28177DA-C91F-4235-B57E-A0CF243F3322}"/>
</file>

<file path=customXml/itemProps3.xml><?xml version="1.0" encoding="utf-8"?>
<ds:datastoreItem xmlns:ds="http://schemas.openxmlformats.org/officeDocument/2006/customXml" ds:itemID="{4F52FA3A-E43E-4C26-AA05-9CE9360CA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2019-10-07T08:00:00Z</cp:lastPrinted>
  <dcterms:created xsi:type="dcterms:W3CDTF">2019-10-04T11:14:00Z</dcterms:created>
  <dcterms:modified xsi:type="dcterms:W3CDTF">2019-12-26T05:15:00Z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